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en-US"/>
        </w:rPr>
        <w:alias w:val="Logo de la institución contratante"/>
        <w:tag w:val="Logo de la institución contratante"/>
        <w:id w:val="13417745"/>
        <w:showingPlcHdr/>
        <w:picture/>
      </w:sdtPr>
      <w:sdtEndPr/>
      <w:sdtContent>
        <w:p w14:paraId="3ED4438E" w14:textId="77777777" w:rsidR="00AB35FA" w:rsidRDefault="00AB35FA" w:rsidP="00AB35FA">
          <w:pPr>
            <w:jc w:val="center"/>
            <w:rPr>
              <w:lang w:val="en-US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28F97D27" wp14:editId="06431577">
                <wp:extent cx="781050" cy="7810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653" cy="7806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caps/>
          <w:color w:val="FF0000"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77777777" w:rsidR="00AB35FA" w:rsidRPr="00D46A88" w:rsidRDefault="00AB35FA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color w:val="FF0000"/>
              <w:sz w:val="22"/>
              <w:szCs w:val="22"/>
            </w:rPr>
          </w:pPr>
          <w:r w:rsidRPr="00D46A88">
            <w:rPr>
              <w:rFonts w:ascii="Book Antiqua" w:hAnsi="Book Antiqua"/>
              <w:color w:val="FF0000"/>
              <w:sz w:val="22"/>
              <w:szCs w:val="22"/>
            </w:rPr>
            <w:t>[Insertar nombre de la institución contratante]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C5C7" w14:textId="77777777" w:rsidR="00AB35FA" w:rsidRDefault="00AB35FA" w:rsidP="00AB35FA">
      <w:pPr>
        <w:spacing w:after="0" w:line="240" w:lineRule="auto"/>
      </w:pPr>
      <w:r>
        <w:separator/>
      </w:r>
    </w:p>
  </w:endnote>
  <w:endnote w:type="continuationSeparator" w:id="0">
    <w:p w14:paraId="6EEEF00D" w14:textId="77777777" w:rsidR="00AB35FA" w:rsidRDefault="00AB35FA" w:rsidP="00AB35FA">
      <w:pPr>
        <w:spacing w:after="0" w:line="240" w:lineRule="auto"/>
      </w:pPr>
      <w:r>
        <w:continuationSeparator/>
      </w:r>
    </w:p>
  </w:endnote>
  <w:endnote w:type="continuationNotice" w:id="1">
    <w:p w14:paraId="36076A6F" w14:textId="77777777" w:rsidR="00E0698D" w:rsidRDefault="00E06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984B" w14:textId="77777777" w:rsidR="00AB35FA" w:rsidRDefault="00AB35FA" w:rsidP="00AB35FA">
      <w:pPr>
        <w:spacing w:after="0" w:line="240" w:lineRule="auto"/>
      </w:pPr>
      <w:r>
        <w:separator/>
      </w:r>
    </w:p>
  </w:footnote>
  <w:footnote w:type="continuationSeparator" w:id="0">
    <w:p w14:paraId="4B8DAE77" w14:textId="77777777" w:rsidR="00AB35FA" w:rsidRDefault="00AB35FA" w:rsidP="00AB35FA">
      <w:pPr>
        <w:spacing w:after="0" w:line="240" w:lineRule="auto"/>
      </w:pPr>
      <w:r>
        <w:continuationSeparator/>
      </w:r>
    </w:p>
  </w:footnote>
  <w:footnote w:type="continuationNotice" w:id="1">
    <w:p w14:paraId="41D14A7A" w14:textId="77777777" w:rsidR="00E0698D" w:rsidRDefault="00E0698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F0368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3449D"/>
    <w:rsid w:val="008B5ABD"/>
    <w:rsid w:val="008B6CBA"/>
    <w:rsid w:val="00956298"/>
    <w:rsid w:val="00AB35FA"/>
    <w:rsid w:val="00AB4836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46619C"/>
    <w:rsid w:val="00482153"/>
    <w:rsid w:val="00524B62"/>
    <w:rsid w:val="008B5ABD"/>
    <w:rsid w:val="00AB4836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5A6F9-08E0-4F22-8FE3-EC651D170B47}"/>
</file>

<file path=customXml/itemProps3.xml><?xml version="1.0" encoding="utf-8"?>
<ds:datastoreItem xmlns:ds="http://schemas.openxmlformats.org/officeDocument/2006/customXml" ds:itemID="{EDABB62A-80BD-471F-88E8-76FD624800CC}"/>
</file>

<file path=customXml/itemProps4.xml><?xml version="1.0" encoding="utf-8"?>
<ds:datastoreItem xmlns:ds="http://schemas.openxmlformats.org/officeDocument/2006/customXml" ds:itemID="{CB994593-0CAD-4D1D-A729-8A3F6AD32C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Neila Inmaculada Garcia Harvey</cp:lastModifiedBy>
  <cp:revision>2</cp:revision>
  <dcterms:created xsi:type="dcterms:W3CDTF">2025-03-10T15:08:00Z</dcterms:created>
  <dcterms:modified xsi:type="dcterms:W3CDTF">2025-03-10T15:08:00Z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